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CF5" w:rsidRDefault="00F13CF5">
      <w:pPr>
        <w:pStyle w:val="ConsPlusTitle"/>
        <w:jc w:val="center"/>
      </w:pPr>
      <w:bookmarkStart w:id="0" w:name="_GoBack"/>
      <w:bookmarkEnd w:id="0"/>
      <w:r>
        <w:t>РАСПОРЯЖЕНИЕ</w:t>
      </w:r>
    </w:p>
    <w:p w:rsidR="00F13CF5" w:rsidRDefault="00F13CF5">
      <w:pPr>
        <w:pStyle w:val="ConsPlusTitle"/>
        <w:jc w:val="center"/>
      </w:pPr>
    </w:p>
    <w:p w:rsidR="00F13CF5" w:rsidRDefault="00F13CF5">
      <w:pPr>
        <w:pStyle w:val="ConsPlusTitle"/>
        <w:jc w:val="center"/>
      </w:pPr>
      <w:r>
        <w:t>ПРЕЗИДЕНТА РОССИЙСКОЙ ФЕДЕРАЦИИ</w:t>
      </w:r>
    </w:p>
    <w:p w:rsidR="00F13CF5" w:rsidRDefault="00F13CF5">
      <w:pPr>
        <w:pStyle w:val="ConsPlusTitle"/>
        <w:jc w:val="center"/>
      </w:pPr>
    </w:p>
    <w:p w:rsidR="00F13CF5" w:rsidRDefault="00F13CF5">
      <w:pPr>
        <w:pStyle w:val="ConsPlusTitle"/>
        <w:jc w:val="center"/>
      </w:pPr>
      <w:r>
        <w:t>О НАЗНАЧЕНИИ ПРЕДСТАВИТЕЛЕЙ РОССИЙСКОЙ ФЕДЕРАЦИИ</w:t>
      </w:r>
    </w:p>
    <w:p w:rsidR="00F13CF5" w:rsidRDefault="00F13CF5">
      <w:pPr>
        <w:pStyle w:val="ConsPlusTitle"/>
        <w:jc w:val="center"/>
      </w:pPr>
      <w:r>
        <w:t>И ИХ ЗАМЕСТИТЕЛЕЙ В ДЕЛОВОМ КОНСУЛЬТАТИВНОМ СОВЕТЕ ФОРУМА</w:t>
      </w:r>
    </w:p>
    <w:p w:rsidR="00F13CF5" w:rsidRDefault="00F13CF5">
      <w:pPr>
        <w:pStyle w:val="ConsPlusTitle"/>
        <w:jc w:val="center"/>
      </w:pPr>
      <w:r>
        <w:t>"АЗИАТСКО-ТИХООКЕАНСКОЕ ЭКОНОМИЧЕСКОЕ СОТРУДНИЧЕСТВО"</w:t>
      </w:r>
    </w:p>
    <w:p w:rsidR="00F13CF5" w:rsidRDefault="00F13CF5">
      <w:pPr>
        <w:pStyle w:val="ConsPlusTitle"/>
        <w:jc w:val="center"/>
      </w:pPr>
      <w:r>
        <w:t>НА 2016 - 2018 ГОДЫ</w:t>
      </w:r>
    </w:p>
    <w:p w:rsidR="00F13CF5" w:rsidRDefault="00F13CF5">
      <w:pPr>
        <w:pStyle w:val="ConsPlusNormal"/>
        <w:jc w:val="center"/>
      </w:pPr>
    </w:p>
    <w:p w:rsidR="00F13CF5" w:rsidRDefault="00F13CF5">
      <w:pPr>
        <w:pStyle w:val="ConsPlusNormal"/>
        <w:ind w:firstLine="540"/>
        <w:jc w:val="both"/>
      </w:pPr>
      <w:r>
        <w:t>1. Назначить на 2016 - 2018 годы:</w:t>
      </w:r>
    </w:p>
    <w:p w:rsidR="00F13CF5" w:rsidRDefault="00F13CF5">
      <w:pPr>
        <w:pStyle w:val="ConsPlusNormal"/>
        <w:spacing w:before="220"/>
        <w:ind w:firstLine="540"/>
        <w:jc w:val="both"/>
      </w:pPr>
      <w:r>
        <w:t>а) представителями Российской Федерации в Деловом консультативном совете форума "Азиатско-тихоокеанское экономическое сотрудничество" следующих лиц:</w:t>
      </w:r>
    </w:p>
    <w:p w:rsidR="00F13CF5" w:rsidRDefault="00F13CF5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80"/>
        <w:gridCol w:w="240"/>
        <w:gridCol w:w="6840"/>
      </w:tblGrid>
      <w:tr w:rsidR="00F13CF5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Дерипаска О.В.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-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председатель наблюдательного совета общества с ограниченной ответственностью "Компания "Базовый элемент"</w:t>
            </w:r>
          </w:p>
        </w:tc>
      </w:tr>
      <w:tr w:rsidR="00F13CF5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Дмитриев К.А.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-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генеральный директор общества с ограниченной ответственностью "Управляющая компания РФПИ"</w:t>
            </w:r>
          </w:p>
        </w:tc>
      </w:tr>
      <w:tr w:rsidR="00F13CF5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Костин А.Л.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-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президент - председатель правления Банка ВТБ (публичное акционерное общество);</w:t>
            </w:r>
          </w:p>
        </w:tc>
      </w:tr>
    </w:tbl>
    <w:p w:rsidR="00F13CF5" w:rsidRDefault="00F13CF5">
      <w:pPr>
        <w:pStyle w:val="ConsPlusNormal"/>
        <w:ind w:firstLine="540"/>
        <w:jc w:val="both"/>
      </w:pPr>
    </w:p>
    <w:p w:rsidR="00F13CF5" w:rsidRDefault="00F13CF5">
      <w:pPr>
        <w:pStyle w:val="ConsPlusNormal"/>
        <w:ind w:firstLine="540"/>
        <w:jc w:val="both"/>
      </w:pPr>
      <w:r>
        <w:t>б) заместителями представителей Российской Федерации в Деловом консультативном совете форума "Азиатско-тихоокеанское экономическое сотрудничество" следующих лиц:</w:t>
      </w:r>
    </w:p>
    <w:p w:rsidR="00F13CF5" w:rsidRDefault="00F13CF5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80"/>
        <w:gridCol w:w="240"/>
        <w:gridCol w:w="6840"/>
      </w:tblGrid>
      <w:tr w:rsidR="00F13CF5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Лысенко В.П.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-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директор Департамента международного сотрудничества общества с ограниченной ответственностью "Управляющая компания РФПИ"</w:t>
            </w:r>
          </w:p>
        </w:tc>
      </w:tr>
      <w:tr w:rsidR="00F13CF5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proofErr w:type="spellStart"/>
            <w:r>
              <w:t>Оганов</w:t>
            </w:r>
            <w:proofErr w:type="spellEnd"/>
            <w:r>
              <w:t xml:space="preserve"> Г.С.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-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советник председателя, член наблюдательного совета общества с ограниченной ответственностью "Компания "Базовый элемент"</w:t>
            </w:r>
          </w:p>
        </w:tc>
      </w:tr>
      <w:tr w:rsidR="00F13CF5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Титов В.Н.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-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F13CF5" w:rsidRDefault="00F13CF5">
            <w:pPr>
              <w:pStyle w:val="ConsPlusNormal"/>
            </w:pPr>
            <w:r>
              <w:t>первый заместитель президента - председателя правления Банка ВТБ (публичное акционерное общество).</w:t>
            </w:r>
          </w:p>
        </w:tc>
      </w:tr>
    </w:tbl>
    <w:p w:rsidR="00F13CF5" w:rsidRDefault="00F13CF5">
      <w:pPr>
        <w:pStyle w:val="ConsPlusNormal"/>
        <w:ind w:firstLine="540"/>
        <w:jc w:val="both"/>
      </w:pPr>
    </w:p>
    <w:p w:rsidR="00F13CF5" w:rsidRDefault="00F13CF5">
      <w:pPr>
        <w:pStyle w:val="ConsPlusNormal"/>
        <w:ind w:firstLine="540"/>
        <w:jc w:val="both"/>
      </w:pPr>
      <w:r>
        <w:t>2. Расходы, связанные с участием представителей Российской Федерации и их заместителей в Деловом консультативном совете форума "Азиатско-тихоокеанское экономическое сотрудничество", включая уплату членских взносов, отнести за счет направляющих организаций.</w:t>
      </w:r>
    </w:p>
    <w:p w:rsidR="00F13CF5" w:rsidRDefault="00F13CF5">
      <w:pPr>
        <w:pStyle w:val="ConsPlusNormal"/>
        <w:spacing w:before="220"/>
        <w:ind w:firstLine="540"/>
        <w:jc w:val="both"/>
      </w:pPr>
      <w:r>
        <w:t>3. МИДу России проинформировать исполнительного директора Секретариата форума "Азиатско-тихоокеанское экономическое сотрудничество" о назначении представителей Российской Федерации и их заместителей в Деловом консультативном совете форума.</w:t>
      </w:r>
    </w:p>
    <w:p w:rsidR="00F13CF5" w:rsidRDefault="00F13CF5">
      <w:pPr>
        <w:pStyle w:val="ConsPlusNormal"/>
        <w:ind w:firstLine="540"/>
        <w:jc w:val="both"/>
      </w:pPr>
    </w:p>
    <w:p w:rsidR="00F13CF5" w:rsidRDefault="00F13CF5">
      <w:pPr>
        <w:pStyle w:val="ConsPlusNormal"/>
        <w:jc w:val="right"/>
      </w:pPr>
      <w:r>
        <w:t>Президент</w:t>
      </w:r>
    </w:p>
    <w:p w:rsidR="00F13CF5" w:rsidRDefault="00F13CF5">
      <w:pPr>
        <w:pStyle w:val="ConsPlusNormal"/>
        <w:jc w:val="right"/>
      </w:pPr>
      <w:r>
        <w:t>Российской Федерации</w:t>
      </w:r>
    </w:p>
    <w:p w:rsidR="00F13CF5" w:rsidRDefault="00F13CF5">
      <w:pPr>
        <w:pStyle w:val="ConsPlusNormal"/>
        <w:jc w:val="right"/>
      </w:pPr>
      <w:r>
        <w:t>В.ПУТИН</w:t>
      </w:r>
    </w:p>
    <w:p w:rsidR="00F13CF5" w:rsidRDefault="00F13CF5">
      <w:pPr>
        <w:pStyle w:val="ConsPlusNormal"/>
      </w:pPr>
      <w:r>
        <w:t>28 января 2016 года</w:t>
      </w:r>
    </w:p>
    <w:p w:rsidR="00F13CF5" w:rsidRDefault="00F13CF5">
      <w:pPr>
        <w:pStyle w:val="ConsPlusNormal"/>
        <w:spacing w:before="220"/>
      </w:pPr>
      <w:r>
        <w:t>N 11-рп</w:t>
      </w:r>
    </w:p>
    <w:p w:rsidR="00F13CF5" w:rsidRDefault="00F13CF5">
      <w:pPr>
        <w:pStyle w:val="ConsPlusNormal"/>
        <w:ind w:firstLine="540"/>
        <w:jc w:val="both"/>
      </w:pPr>
    </w:p>
    <w:p w:rsidR="00F13CF5" w:rsidRDefault="00F13CF5">
      <w:pPr>
        <w:pStyle w:val="ConsPlusNormal"/>
        <w:ind w:firstLine="540"/>
        <w:jc w:val="both"/>
      </w:pPr>
    </w:p>
    <w:p w:rsidR="00F13CF5" w:rsidRDefault="00F13C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4DD8" w:rsidRDefault="00F13CF5"/>
    <w:sectPr w:rsidR="003A4DD8" w:rsidSect="004A12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CF5"/>
    <w:rsid w:val="00546DB6"/>
    <w:rsid w:val="00781DB8"/>
    <w:rsid w:val="00F1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3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3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3C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3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3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3C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Плахотин Александр Александрович</dc:creator>
  <cp:lastModifiedBy>Плахотин Александр Александрович</cp:lastModifiedBy>
  <cp:revision>1</cp:revision>
  <dcterms:created xsi:type="dcterms:W3CDTF">2017-12-18T03:48:00Z</dcterms:created>
  <dcterms:modified xsi:type="dcterms:W3CDTF">2017-12-18T03:49:00Z</dcterms:modified>
</cp:coreProperties>
</file>